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E6" w:rsidRPr="001720E6" w:rsidRDefault="001720E6" w:rsidP="001720E6">
      <w:pPr>
        <w:shd w:val="clear" w:color="auto" w:fill="FFFFFF"/>
        <w:spacing w:line="300" w:lineRule="atLeast"/>
        <w:rPr>
          <w:rFonts w:ascii="微软雅黑" w:eastAsia="微软雅黑" w:hAnsi="微软雅黑" w:cs="宋体" w:hint="eastAsia"/>
          <w:vanish/>
          <w:sz w:val="2"/>
          <w:szCs w:val="2"/>
          <w:lang w:val="en-US" w:eastAsia="zh-CN"/>
        </w:rPr>
      </w:pPr>
      <w:r w:rsidRPr="001720E6">
        <w:rPr>
          <w:rFonts w:ascii="微软雅黑" w:eastAsia="微软雅黑" w:hAnsi="微软雅黑" w:cs="宋体" w:hint="eastAsia"/>
          <w:sz w:val="24"/>
          <w:szCs w:val="24"/>
          <w:lang w:val="en-US" w:eastAsia="zh-CN"/>
        </w:rPr>
        <w:t>2017-06-1</w:t>
      </w:r>
      <w:r>
        <w:rPr>
          <w:rFonts w:ascii="微软雅黑" w:eastAsia="微软雅黑" w:hAnsi="微软雅黑" w:cs="宋体" w:hint="eastAsia"/>
          <w:sz w:val="24"/>
          <w:szCs w:val="24"/>
          <w:lang w:val="en-US" w:eastAsia="zh-CN"/>
        </w:rPr>
        <w:t>4</w:t>
      </w:r>
    </w:p>
    <w:p w:rsidR="001720E6" w:rsidRPr="001720E6" w:rsidRDefault="001720E6" w:rsidP="001720E6">
      <w:pPr>
        <w:shd w:val="clear" w:color="auto" w:fill="FFFFFF"/>
        <w:spacing w:before="100" w:beforeAutospacing="1" w:after="150"/>
        <w:outlineLvl w:val="1"/>
        <w:rPr>
          <w:rFonts w:ascii="微软雅黑" w:eastAsia="微软雅黑" w:hAnsi="微软雅黑" w:cs="宋体"/>
          <w:sz w:val="36"/>
          <w:szCs w:val="36"/>
          <w:lang w:val="en-US" w:eastAsia="zh-CN"/>
        </w:rPr>
      </w:pPr>
      <w:r w:rsidRPr="001720E6">
        <w:rPr>
          <w:rFonts w:ascii="微软雅黑" w:eastAsia="微软雅黑" w:hAnsi="微软雅黑" w:cs="宋体" w:hint="eastAsia"/>
          <w:sz w:val="36"/>
          <w:szCs w:val="36"/>
          <w:lang w:val="en-US" w:eastAsia="zh-CN"/>
        </w:rPr>
        <w:t xml:space="preserve">烈日下，你更需要一台让你轻松自如的产品——斯蒂尔FR410C-E背负式割灌机 </w:t>
      </w:r>
    </w:p>
    <w:p w:rsidR="001720E6" w:rsidRPr="001720E6" w:rsidRDefault="001720E6" w:rsidP="001720E6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drawing>
          <wp:inline distT="0" distB="0" distL="0" distR="0">
            <wp:extent cx="6096000" cy="3390900"/>
            <wp:effectExtent l="0" t="0" r="0" b="0"/>
            <wp:docPr id="23" name="图片 23" descr="http://mmbiz.qpic.cn/mmbiz_jpg/Ua612nWS2uUk3pjM53RBOo8ia6ibz7bibQmTM6BfczykRKkgRlduWe8x2tKfheIPOZ18msUp9QicsZTYMKW3URUrJ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mbiz.qpic.cn/mmbiz_jpg/Ua612nWS2uUk3pjM53RBOo8ia6ibz7bibQmTM6BfczykRKkgRlduWe8x2tKfheIPOZ18msUp9QicsZTYMKW3URUrJ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E6" w:rsidRPr="001720E6" w:rsidRDefault="001720E6" w:rsidP="001720E6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1720E6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又到每年繁忙的</w:t>
      </w:r>
      <w:proofErr w:type="gramStart"/>
      <w:r w:rsidRPr="001720E6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除草割灌季节</w:t>
      </w:r>
      <w:proofErr w:type="gramEnd"/>
      <w:r w:rsidRPr="001720E6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，在烈日下进行工作的人们，不管是专业人员还是普通用户，都需要一台高效强劲，却又让你轻松自如工作的割灌机产品。斯蒂尔全新推出的FR410C-E割灌机无疑是您的最佳选择！</w:t>
      </w:r>
    </w:p>
    <w:p w:rsidR="001720E6" w:rsidRPr="001720E6" w:rsidRDefault="001720E6" w:rsidP="001720E6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</w:p>
    <w:p w:rsidR="001720E6" w:rsidRPr="001720E6" w:rsidRDefault="001720E6" w:rsidP="001720E6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lastRenderedPageBreak/>
        <w:drawing>
          <wp:inline distT="0" distB="0" distL="0" distR="0">
            <wp:extent cx="6096000" cy="4629150"/>
            <wp:effectExtent l="0" t="0" r="0" b="0"/>
            <wp:docPr id="22" name="图片 22" descr="http://mmbiz.qpic.cn/mmbiz_jpg/Ua612nWS2uV2mQZ0icb3aOx36moOMGuf7gMlQFAXkrjOJnVGnicyeEjRuzibZzPbVxS88K9SxgcU4SNquqXiaHR60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mbiz.qpic.cn/mmbiz_jpg/Ua612nWS2uV2mQZ0icb3aOx36moOMGuf7gMlQFAXkrjOJnVGnicyeEjRuzibZzPbVxS88K9SxgcU4SNquqXiaHR60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E6" w:rsidRPr="001720E6" w:rsidRDefault="001720E6" w:rsidP="001720E6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1720E6"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  <w:t>全新斯蒂尔FR410C-E背负式割灌机配备高性能的2-MIX发动机，最多省油20%，超长寿命的空滤器，让您无需频繁更换空滤器，符合人体工程学设计的双肩背负系统令操作更舒适，软轴操作灵活尤其适合斜坡上作业。</w:t>
      </w:r>
    </w:p>
    <w:p w:rsidR="001720E6" w:rsidRPr="001720E6" w:rsidRDefault="001720E6" w:rsidP="001720E6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1720E6"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  <w:t>我们坚固的工具不仅控制成片的野草，而且可以切短沟渠和斜坡上的杂草。</w:t>
      </w:r>
      <w:bookmarkStart w:id="0" w:name="_GoBack"/>
      <w:bookmarkEnd w:id="0"/>
    </w:p>
    <w:p w:rsidR="001720E6" w:rsidRPr="001720E6" w:rsidRDefault="001720E6" w:rsidP="001720E6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lastRenderedPageBreak/>
        <w:drawing>
          <wp:inline distT="0" distB="0" distL="0" distR="0">
            <wp:extent cx="6096000" cy="3800475"/>
            <wp:effectExtent l="0" t="0" r="0" b="9525"/>
            <wp:docPr id="19" name="图片 19" descr="http://mmbiz.qpic.cn/mmbiz_jpg/Ua612nWS2uV2mQZ0icb3aOx36moOMGuf7icBb6Fj6dVMQSlicmAjDRcu8g0AiaYWKAib7Rg2fGtEZejWl37bEF93Tx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mbiz.qpic.cn/mmbiz_jpg/Ua612nWS2uV2mQZ0icb3aOx36moOMGuf7icBb6Fj6dVMQSlicmAjDRcu8g0AiaYWKAib7Rg2fGtEZejWl37bEF93Tx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41" w:rsidRPr="001720E6" w:rsidRDefault="001720E6" w:rsidP="001720E6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color w:val="3E3E3E"/>
          <w:sz w:val="24"/>
          <w:szCs w:val="24"/>
          <w:lang w:val="en-US" w:eastAsia="zh-CN"/>
        </w:rPr>
      </w:pPr>
      <w:r w:rsidRPr="001720E6"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  <w:t>斯蒂尔FR410C-E背负式割灌机是绝对是您值得信赖的工作伙伴！</w:t>
      </w:r>
    </w:p>
    <w:sectPr w:rsidR="004E0E41" w:rsidRPr="001720E6" w:rsidSect="004E0E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41"/>
    <w:rsid w:val="001720E6"/>
    <w:rsid w:val="00177AAB"/>
    <w:rsid w:val="00202DB3"/>
    <w:rsid w:val="002F2470"/>
    <w:rsid w:val="00304D25"/>
    <w:rsid w:val="00494F65"/>
    <w:rsid w:val="004E0E41"/>
    <w:rsid w:val="0051585F"/>
    <w:rsid w:val="00661A8F"/>
    <w:rsid w:val="00704A9B"/>
    <w:rsid w:val="00726921"/>
    <w:rsid w:val="007E1D3C"/>
    <w:rsid w:val="0087027C"/>
    <w:rsid w:val="00897D37"/>
    <w:rsid w:val="009A424F"/>
    <w:rsid w:val="00D040B1"/>
    <w:rsid w:val="00D631EF"/>
    <w:rsid w:val="00D93E0A"/>
    <w:rsid w:val="00DA43EB"/>
    <w:rsid w:val="00E00E5E"/>
    <w:rsid w:val="00E97276"/>
    <w:rsid w:val="00F12ED3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9B"/>
    <w:rPr>
      <w:rFonts w:ascii="Arial" w:hAnsi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uiPriority w:val="9"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  <w:szCs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af1">
    <w:name w:val="Hyperlink"/>
    <w:basedOn w:val="a0"/>
    <w:uiPriority w:val="99"/>
    <w:unhideWhenUsed/>
    <w:rsid w:val="004E0E41"/>
    <w:rPr>
      <w:strike w:val="0"/>
      <w:dstrike w:val="0"/>
      <w:color w:val="607FA6"/>
      <w:u w:val="none"/>
      <w:effect w:val="none"/>
    </w:rPr>
  </w:style>
  <w:style w:type="paragraph" w:styleId="af2">
    <w:name w:val="Normal (Web)"/>
    <w:basedOn w:val="a"/>
    <w:uiPriority w:val="99"/>
    <w:unhideWhenUsed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filemeta">
    <w:name w:val="profile_meta"/>
    <w:basedOn w:val="a"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richmediameta1">
    <w:name w:val="rich_media_meta1"/>
    <w:basedOn w:val="a0"/>
    <w:rsid w:val="004E0E41"/>
    <w:rPr>
      <w:sz w:val="24"/>
      <w:szCs w:val="24"/>
    </w:rPr>
  </w:style>
  <w:style w:type="character" w:customStyle="1" w:styleId="profilemetavalue2">
    <w:name w:val="profile_meta_value2"/>
    <w:basedOn w:val="a0"/>
    <w:rsid w:val="004E0E41"/>
  </w:style>
  <w:style w:type="paragraph" w:styleId="af3">
    <w:name w:val="Balloon Text"/>
    <w:basedOn w:val="a"/>
    <w:link w:val="Char3"/>
    <w:rsid w:val="004E0E41"/>
    <w:rPr>
      <w:sz w:val="18"/>
      <w:szCs w:val="18"/>
    </w:rPr>
  </w:style>
  <w:style w:type="character" w:customStyle="1" w:styleId="Char3">
    <w:name w:val="批注框文本 Char"/>
    <w:basedOn w:val="a0"/>
    <w:link w:val="af3"/>
    <w:rsid w:val="004E0E4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9B"/>
    <w:rPr>
      <w:rFonts w:ascii="Arial" w:hAnsi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uiPriority w:val="9"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  <w:szCs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af1">
    <w:name w:val="Hyperlink"/>
    <w:basedOn w:val="a0"/>
    <w:uiPriority w:val="99"/>
    <w:unhideWhenUsed/>
    <w:rsid w:val="004E0E41"/>
    <w:rPr>
      <w:strike w:val="0"/>
      <w:dstrike w:val="0"/>
      <w:color w:val="607FA6"/>
      <w:u w:val="none"/>
      <w:effect w:val="none"/>
    </w:rPr>
  </w:style>
  <w:style w:type="paragraph" w:styleId="af2">
    <w:name w:val="Normal (Web)"/>
    <w:basedOn w:val="a"/>
    <w:uiPriority w:val="99"/>
    <w:unhideWhenUsed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filemeta">
    <w:name w:val="profile_meta"/>
    <w:basedOn w:val="a"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richmediameta1">
    <w:name w:val="rich_media_meta1"/>
    <w:basedOn w:val="a0"/>
    <w:rsid w:val="004E0E41"/>
    <w:rPr>
      <w:sz w:val="24"/>
      <w:szCs w:val="24"/>
    </w:rPr>
  </w:style>
  <w:style w:type="character" w:customStyle="1" w:styleId="profilemetavalue2">
    <w:name w:val="profile_meta_value2"/>
    <w:basedOn w:val="a0"/>
    <w:rsid w:val="004E0E41"/>
  </w:style>
  <w:style w:type="paragraph" w:styleId="af3">
    <w:name w:val="Balloon Text"/>
    <w:basedOn w:val="a"/>
    <w:link w:val="Char3"/>
    <w:rsid w:val="004E0E41"/>
    <w:rPr>
      <w:sz w:val="18"/>
      <w:szCs w:val="18"/>
    </w:rPr>
  </w:style>
  <w:style w:type="character" w:customStyle="1" w:styleId="Char3">
    <w:name w:val="批注框文本 Char"/>
    <w:basedOn w:val="a0"/>
    <w:link w:val="af3"/>
    <w:rsid w:val="004E0E4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24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4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7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3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43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0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875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</Words>
  <Characters>277</Characters>
  <Application>Microsoft Office Word</Application>
  <DocSecurity>0</DocSecurity>
  <Lines>2</Lines>
  <Paragraphs>1</Paragraphs>
  <ScaleCrop>false</ScaleCrop>
  <Company>Taicang ANDREAS STIHL Power Tools Co., Ltd.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CS/MAR-hs He, ShouFang</dc:creator>
  <cp:lastModifiedBy>CS/MAR-hs He, ShouFang</cp:lastModifiedBy>
  <cp:revision>3</cp:revision>
  <dcterms:created xsi:type="dcterms:W3CDTF">2017-09-29T05:51:00Z</dcterms:created>
  <dcterms:modified xsi:type="dcterms:W3CDTF">2017-09-29T05:52:00Z</dcterms:modified>
</cp:coreProperties>
</file>